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六枝特区总工会2023年面向社会公开招聘基层工会社会工作者体检须知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eastAsia"/>
          <w:b/>
          <w:bCs/>
          <w:sz w:val="32"/>
          <w:szCs w:val="28"/>
          <w:lang w:val="en-US" w:eastAsia="zh-CN"/>
        </w:rPr>
        <w:t>门诊大楼八楼大厅测量血压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2570" w:firstLineChars="800"/>
        <w:jc w:val="both"/>
        <w:textAlignment w:val="auto"/>
        <w:rPr>
          <w:rFonts w:hint="eastAsia"/>
          <w:b/>
          <w:bCs/>
          <w:sz w:val="32"/>
          <w:szCs w:val="28"/>
          <w:lang w:val="en-US" w:eastAsia="zh-CN"/>
        </w:rPr>
      </w:pPr>
      <w:r>
        <w:rPr>
          <w:rFonts w:hint="eastAsia"/>
          <w:b/>
          <w:bCs/>
          <w:sz w:val="32"/>
          <w:szCs w:val="28"/>
          <w:lang w:val="en-US" w:eastAsia="zh-CN"/>
        </w:rPr>
        <w:t>持身份证领取体检指引单</w:t>
      </w:r>
    </w:p>
    <w:p>
      <w:pPr>
        <w:keepNext w:val="0"/>
        <w:keepLines w:val="0"/>
        <w:pageBreakBefore w:val="0"/>
        <w:kinsoku/>
        <w:wordWrap/>
        <w:overflowPunct/>
        <w:topLinePunct w:val="0"/>
        <w:autoSpaceDE/>
        <w:autoSpaceDN/>
        <w:bidi w:val="0"/>
        <w:adjustRightInd/>
        <w:snapToGrid/>
        <w:spacing w:line="560" w:lineRule="exact"/>
        <w:ind w:firstLine="2871" w:firstLineChars="1300"/>
        <w:jc w:val="both"/>
        <w:textAlignment w:val="auto"/>
        <w:rPr>
          <w:rFonts w:hint="eastAsia"/>
          <w:b/>
          <w:bCs/>
          <w:sz w:val="22"/>
          <w:szCs w:val="21"/>
          <w:lang w:val="en-US" w:eastAsia="zh-CN"/>
        </w:rPr>
      </w:pPr>
      <w:r>
        <w:rPr>
          <w:rFonts w:hint="eastAsia"/>
          <w:b/>
          <w:bCs/>
          <w:sz w:val="22"/>
          <w:szCs w:val="21"/>
          <w:lang w:val="en-US" w:eastAsia="zh-CN"/>
        </w:rPr>
        <w:t>（注意查看指引单对应楼层）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先检空腹项目：如抽血、肝胆B超后可进饮食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检指引单非空腹项目如胸片、CT等</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体检结束后将体检指引单交回体检中心办公室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4"/>
          <w:szCs w:val="22"/>
          <w:lang w:val="en-US" w:eastAsia="zh-CN"/>
        </w:rPr>
      </w:pPr>
      <w:r>
        <w:rPr>
          <w:rFonts w:hint="eastAsia"/>
          <w:b/>
          <w:bCs/>
          <w:sz w:val="24"/>
          <w:szCs w:val="22"/>
          <w:lang w:val="en-US" w:eastAsia="zh-CN"/>
        </w:rPr>
        <w:t>体检结束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4"/>
          <w:szCs w:val="22"/>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eastAsia"/>
          <w:b/>
          <w:bCs/>
          <w:sz w:val="32"/>
          <w:szCs w:val="28"/>
          <w:lang w:val="en-US" w:eastAsia="zh-CN"/>
        </w:rPr>
        <w:t>待出具体检结果，如有特殊情况则会电话通知</w:t>
      </w:r>
      <w:bookmarkStart w:id="0" w:name="_GoBack"/>
      <w:bookmarkEnd w:id="0"/>
      <w:r>
        <w:rPr>
          <w:rFonts w:hint="eastAsia"/>
          <w:b/>
          <w:bCs/>
          <w:sz w:val="32"/>
          <w:szCs w:val="28"/>
          <w:lang w:val="en-US" w:eastAsia="zh-CN"/>
        </w:rPr>
        <w:t>本人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2800" w:firstLineChars="700"/>
        <w:jc w:val="left"/>
        <w:textAlignment w:val="auto"/>
        <w:rPr>
          <w:rFonts w:hint="eastAsia" w:ascii="方正小标宋简体" w:hAnsi="方正小标宋简体" w:eastAsia="方正小标宋简体" w:cs="方正小标宋简体"/>
          <w:b w:val="0"/>
          <w:bCs w:val="0"/>
          <w:color w:val="000000"/>
          <w:sz w:val="40"/>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sz w:val="40"/>
          <w:szCs w:val="36"/>
          <w:lang w:val="en-US" w:eastAsia="zh-CN"/>
        </w:rPr>
      </w:pPr>
      <w:r>
        <w:rPr>
          <w:rFonts w:hint="eastAsia" w:ascii="方正小标宋简体" w:hAnsi="方正小标宋简体" w:eastAsia="方正小标宋简体" w:cs="方正小标宋简体"/>
          <w:b w:val="0"/>
          <w:bCs w:val="0"/>
          <w:color w:val="000000"/>
          <w:sz w:val="40"/>
          <w:szCs w:val="36"/>
          <w:lang w:val="en-US" w:eastAsia="zh-CN"/>
        </w:rPr>
        <w:t>体检注意事项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1.体检时间为周二上午8:30～11:30，参检人员请在8:30前到达体检医院，以免影响化验值。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2.体检前三天请保持清淡饮食，勿食豆制品，勿饮酒、浓茶、 咖啡等刺激性饮料，避免剧烈运动，以免影响检查结果。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3.体检当天需进行抽血、腹部B超检查，受检前8～12小时禁食、禁饮；进行抽血、腹部B超检查后方可进食；糖尿病患者须事先告知，避免低血糖发生。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4.体检当天请勿佩戴首饰，不要穿连衣裙、连裤袜，尽量穿宽松衣服，便于检查；在体检过程中，请保管好随身携带物品。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5.有糖尿病、高血压、心脏病、哮喘等慢性病患者，请将平 时服用的药物携带备用，完成空腹项目检查后立即进食服药，不可因体检耽误常规治疗。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6.女性注意事项：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①怀孕或可能已受孕的女性受检者，请事先告知医护人员， 禁做X光检查、阴道B超检查及碳呼吸检查；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②未婚女性提前告知B超医生，禁做阴道B超检查；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③女性月经期请勿做阴道B超检查及尿检，待经期结束后补检。</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仿宋" w:hAnsi="仿宋" w:eastAsia="仿宋"/>
          <w:b/>
          <w:bCs/>
          <w:color w:val="000000"/>
          <w:sz w:val="28"/>
          <w:szCs w:val="24"/>
          <w:lang w:val="en-US" w:eastAsia="zh-CN"/>
        </w:rPr>
      </w:pPr>
      <w:r>
        <w:rPr>
          <w:rFonts w:hint="eastAsia" w:ascii="仿宋" w:hAnsi="仿宋" w:eastAsia="仿宋"/>
          <w:b/>
          <w:bCs/>
          <w:color w:val="000000"/>
          <w:sz w:val="32"/>
          <w:szCs w:val="28"/>
          <w:lang w:val="en-US" w:eastAsia="zh-CN"/>
        </w:rPr>
        <w:t xml:space="preserve">  </w:t>
      </w:r>
      <w:r>
        <w:rPr>
          <w:rFonts w:hint="eastAsia" w:ascii="仿宋" w:hAnsi="仿宋" w:eastAsia="仿宋"/>
          <w:b w:val="0"/>
          <w:bCs w:val="0"/>
          <w:color w:val="000000"/>
          <w:sz w:val="32"/>
          <w:szCs w:val="28"/>
          <w:lang w:val="en-US" w:eastAsia="zh-CN"/>
        </w:rPr>
        <w:t>7.</w:t>
      </w:r>
      <w:r>
        <w:rPr>
          <w:rFonts w:hint="eastAsia" w:ascii="仿宋" w:hAnsi="仿宋" w:eastAsia="仿宋"/>
          <w:b w:val="0"/>
          <w:bCs w:val="0"/>
          <w:color w:val="000000"/>
          <w:sz w:val="28"/>
          <w:szCs w:val="24"/>
          <w:lang w:val="en-US" w:eastAsia="zh-CN"/>
        </w:rPr>
        <w:t xml:space="preserve">体检结束请将体检单交回领单处经体检医生确实体检所有项目无漏检后方可离开。 </w:t>
      </w:r>
      <w:r>
        <w:rPr>
          <w:rFonts w:hint="eastAsia" w:ascii="仿宋" w:hAnsi="仿宋" w:eastAsia="仿宋"/>
          <w:b/>
          <w:bCs/>
          <w:color w:val="000000"/>
          <w:sz w:val="28"/>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8.领取体检表地点：六枝特区人民医院八楼体检中心。</w:t>
      </w:r>
    </w:p>
    <w:p>
      <w:pPr>
        <w:keepNext w:val="0"/>
        <w:keepLines w:val="0"/>
        <w:pageBreakBefore w:val="0"/>
        <w:numPr>
          <w:ilvl w:val="0"/>
          <w:numId w:val="0"/>
        </w:numPr>
        <w:kinsoku/>
        <w:wordWrap/>
        <w:overflowPunct/>
        <w:topLinePunct w:val="0"/>
        <w:autoSpaceDE/>
        <w:autoSpaceDN/>
        <w:bidi w:val="0"/>
        <w:adjustRightInd/>
        <w:snapToGrid/>
        <w:spacing w:line="500" w:lineRule="exact"/>
        <w:ind w:left="1687" w:hanging="1687" w:hangingChars="600"/>
        <w:textAlignment w:val="auto"/>
      </w:pPr>
      <w:r>
        <w:rPr>
          <w:rFonts w:hint="eastAsia" w:ascii="仿宋" w:hAnsi="仿宋" w:eastAsia="仿宋"/>
          <w:b/>
          <w:bCs/>
          <w:color w:val="000000"/>
          <w:sz w:val="28"/>
          <w:szCs w:val="24"/>
          <w:lang w:val="en-US" w:eastAsia="zh-CN"/>
        </w:rPr>
        <w:t xml:space="preserve">            六枝特区总工会联络员：徐冰，联系电话：13985910008                          六枝特区人民医院健康管理科  咨询电话：5314605                                      </w:t>
      </w:r>
      <w:r>
        <w:rPr>
          <w:rFonts w:hint="eastAsia" w:ascii="黑体" w:hAnsi="黑体" w:eastAsia="黑体"/>
          <w:b/>
          <w:sz w:val="28"/>
          <w:lang w:val="en-US" w:eastAsia="zh-CN"/>
        </w:rPr>
        <w:t xml:space="preserve">         </w:t>
      </w:r>
    </w:p>
    <w:sectPr>
      <w:pgSz w:w="11906" w:h="16838"/>
      <w:pgMar w:top="2098"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9DC6D2A"/>
    <w:rsid w:val="067D40E7"/>
    <w:rsid w:val="1E072CBD"/>
    <w:rsid w:val="1F0C571A"/>
    <w:rsid w:val="2E4E68F9"/>
    <w:rsid w:val="39A17507"/>
    <w:rsid w:val="3B6953DA"/>
    <w:rsid w:val="3F1B3A06"/>
    <w:rsid w:val="41E06138"/>
    <w:rsid w:val="41F30F85"/>
    <w:rsid w:val="468A194A"/>
    <w:rsid w:val="63FF21DF"/>
    <w:rsid w:val="65395692"/>
    <w:rsid w:val="6B627C23"/>
    <w:rsid w:val="75E0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680</Characters>
  <Lines>0</Lines>
  <Paragraphs>0</Paragraphs>
  <TotalTime>11</TotalTime>
  <ScaleCrop>false</ScaleCrop>
  <LinksUpToDate>false</LinksUpToDate>
  <CharactersWithSpaces>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2021-08-18T06:23:00Z</dcterms:created>
  <dc:creator>Administrator</dc:creator>
  <cp:lastModifiedBy>WPS_1663168670</cp:lastModifiedBy>
  <cp:lastPrinted>2022-08-26T03:45:00Z</cp:lastPrinted>
  <dcterms:modified xsi:type="dcterms:W3CDTF">2023-03-24T11:22:23Z</dcterms:modified>
  <dc:title>六枝特区2022年面向社会公开招聘基层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68B230DC604B4FE39EEEA476BF52D4CF</vt:lpwstr>
  </property>
</Properties>
</file>